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2F" w:rsidRPr="00945916" w:rsidRDefault="003E41A5" w:rsidP="006238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16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E41A5" w:rsidRPr="00945916" w:rsidRDefault="003E41A5" w:rsidP="006238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16">
        <w:rPr>
          <w:rFonts w:ascii="Times New Roman" w:hAnsi="Times New Roman" w:cs="Times New Roman"/>
          <w:b/>
          <w:sz w:val="28"/>
          <w:szCs w:val="28"/>
        </w:rPr>
        <w:t>О деятельности учреждения социального обслуживания</w:t>
      </w:r>
    </w:p>
    <w:p w:rsidR="003E41A5" w:rsidRDefault="003E41A5" w:rsidP="006238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916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Pr="0094591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 w:rsidR="0007756C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94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»  </w:t>
      </w:r>
      <w:r w:rsidR="00014D98">
        <w:rPr>
          <w:rFonts w:ascii="Times New Roman" w:hAnsi="Times New Roman" w:cs="Times New Roman"/>
          <w:b/>
          <w:sz w:val="28"/>
          <w:szCs w:val="28"/>
          <w:u w:val="single"/>
        </w:rPr>
        <w:t>июля</w:t>
      </w:r>
      <w:proofErr w:type="gramEnd"/>
      <w:r w:rsidRPr="0094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9802F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F17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4591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4B4A6D" w:rsidRPr="00945916" w:rsidRDefault="004B4A6D" w:rsidP="00623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853" w:rsidRDefault="003E41A5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«Домодедовский»</w:t>
      </w:r>
      <w:r w:rsidR="00FE3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1A5" w:rsidRPr="00FE3853" w:rsidRDefault="00FE3853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- ГБУСО МО «КЦСОР «Домодедовский».</w:t>
      </w:r>
    </w:p>
    <w:p w:rsidR="003E41A5" w:rsidRPr="00FE3853" w:rsidRDefault="00FE3853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853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E41A5" w:rsidRPr="00FE3853">
        <w:rPr>
          <w:rFonts w:ascii="Times New Roman" w:hAnsi="Times New Roman" w:cs="Times New Roman"/>
          <w:sz w:val="28"/>
          <w:szCs w:val="28"/>
        </w:rPr>
        <w:t>142002, М.О., г. Домодедово, ул. Текстильщиков, д. 6а</w:t>
      </w:r>
      <w:r w:rsidRPr="00FE3853">
        <w:rPr>
          <w:rFonts w:ascii="Times New Roman" w:hAnsi="Times New Roman" w:cs="Times New Roman"/>
          <w:sz w:val="28"/>
          <w:szCs w:val="28"/>
        </w:rPr>
        <w:t>.</w:t>
      </w:r>
    </w:p>
    <w:p w:rsidR="003E41A5" w:rsidRPr="004B4A6D" w:rsidRDefault="003E41A5" w:rsidP="00623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731AEC">
        <w:rPr>
          <w:rFonts w:ascii="Times New Roman" w:hAnsi="Times New Roman" w:cs="Times New Roman"/>
          <w:b/>
          <w:sz w:val="28"/>
          <w:szCs w:val="28"/>
        </w:rPr>
        <w:t>Тихонова Татьяна Александровна</w:t>
      </w:r>
    </w:p>
    <w:p w:rsidR="003E41A5" w:rsidRPr="004B4A6D" w:rsidRDefault="003E41A5" w:rsidP="00623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B4A6D"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4B4A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hyperlink r:id="rId5" w:history="1">
        <w:r w:rsidRPr="004B4A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gbuso.domodkcsor@mosreg.ru</w:t>
        </w:r>
      </w:hyperlink>
    </w:p>
    <w:p w:rsidR="00731AEC" w:rsidRPr="00BC076C" w:rsidRDefault="003E41A5" w:rsidP="00623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hyperlink r:id="rId6" w:history="1">
        <w:r w:rsidR="00731AEC" w:rsidRPr="00BC076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https://www.csovera.com/</w:t>
        </w:r>
      </w:hyperlink>
    </w:p>
    <w:p w:rsidR="003E41A5" w:rsidRPr="00945916" w:rsidRDefault="003E41A5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16">
        <w:rPr>
          <w:rFonts w:ascii="Times New Roman" w:hAnsi="Times New Roman" w:cs="Times New Roman"/>
          <w:sz w:val="28"/>
          <w:szCs w:val="28"/>
        </w:rPr>
        <w:t xml:space="preserve">Дата открытия учреждения: </w:t>
      </w:r>
      <w:r w:rsidR="00AF384A">
        <w:rPr>
          <w:rFonts w:ascii="Times New Roman" w:hAnsi="Times New Roman" w:cs="Times New Roman"/>
          <w:sz w:val="28"/>
          <w:szCs w:val="28"/>
        </w:rPr>
        <w:t>27 сентября 1997 года.</w:t>
      </w:r>
    </w:p>
    <w:p w:rsidR="003E41A5" w:rsidRPr="00945916" w:rsidRDefault="003E41A5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16">
        <w:rPr>
          <w:rFonts w:ascii="Times New Roman" w:hAnsi="Times New Roman" w:cs="Times New Roman"/>
          <w:sz w:val="28"/>
          <w:szCs w:val="28"/>
        </w:rPr>
        <w:t>Дата последней реорганизации:</w:t>
      </w:r>
      <w:r w:rsidR="004B4A6D">
        <w:rPr>
          <w:rFonts w:ascii="Times New Roman" w:hAnsi="Times New Roman" w:cs="Times New Roman"/>
          <w:sz w:val="28"/>
          <w:szCs w:val="28"/>
        </w:rPr>
        <w:t xml:space="preserve"> </w:t>
      </w:r>
      <w:r w:rsidR="00731AEC">
        <w:rPr>
          <w:rFonts w:ascii="Times New Roman" w:hAnsi="Times New Roman" w:cs="Times New Roman"/>
          <w:sz w:val="28"/>
          <w:szCs w:val="28"/>
        </w:rPr>
        <w:t>27 сентября</w:t>
      </w:r>
      <w:r w:rsidR="004B4A6D">
        <w:rPr>
          <w:rFonts w:ascii="Times New Roman" w:hAnsi="Times New Roman" w:cs="Times New Roman"/>
          <w:sz w:val="28"/>
          <w:szCs w:val="28"/>
        </w:rPr>
        <w:t xml:space="preserve"> 20</w:t>
      </w:r>
      <w:r w:rsidR="00731AEC">
        <w:rPr>
          <w:rFonts w:ascii="Times New Roman" w:hAnsi="Times New Roman" w:cs="Times New Roman"/>
          <w:sz w:val="28"/>
          <w:szCs w:val="28"/>
        </w:rPr>
        <w:t>22</w:t>
      </w:r>
      <w:r w:rsidR="004B4A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4EB8" w:rsidRDefault="006238DE" w:rsidP="00CB4D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45916">
        <w:rPr>
          <w:rFonts w:ascii="Times New Roman" w:hAnsi="Times New Roman" w:cs="Times New Roman"/>
          <w:sz w:val="28"/>
          <w:szCs w:val="28"/>
        </w:rPr>
        <w:t xml:space="preserve">исленность </w:t>
      </w:r>
      <w:r w:rsidR="00731AEC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>Центра –</w:t>
      </w:r>
      <w:r w:rsidR="00731AEC">
        <w:rPr>
          <w:rFonts w:ascii="Times New Roman" w:hAnsi="Times New Roman" w:cs="Times New Roman"/>
          <w:sz w:val="28"/>
          <w:szCs w:val="28"/>
        </w:rPr>
        <w:t xml:space="preserve">    </w:t>
      </w:r>
      <w:r w:rsidR="00731AEC" w:rsidRPr="00CB4D4A">
        <w:rPr>
          <w:rFonts w:ascii="Times New Roman" w:hAnsi="Times New Roman" w:cs="Times New Roman"/>
          <w:sz w:val="28"/>
          <w:szCs w:val="28"/>
        </w:rPr>
        <w:t>1</w:t>
      </w:r>
      <w:r w:rsidR="007A67DD">
        <w:rPr>
          <w:rFonts w:ascii="Times New Roman" w:hAnsi="Times New Roman" w:cs="Times New Roman"/>
          <w:sz w:val="28"/>
          <w:szCs w:val="28"/>
        </w:rPr>
        <w:t>8</w:t>
      </w:r>
      <w:r w:rsidR="001A50E9">
        <w:rPr>
          <w:rFonts w:ascii="Times New Roman" w:hAnsi="Times New Roman" w:cs="Times New Roman"/>
          <w:sz w:val="28"/>
          <w:szCs w:val="28"/>
        </w:rPr>
        <w:t>0</w:t>
      </w:r>
      <w:r w:rsidR="00731AEC" w:rsidRPr="00CB4D4A">
        <w:rPr>
          <w:rFonts w:ascii="Times New Roman" w:hAnsi="Times New Roman" w:cs="Times New Roman"/>
          <w:sz w:val="28"/>
          <w:szCs w:val="28"/>
        </w:rPr>
        <w:t xml:space="preserve"> </w:t>
      </w:r>
      <w:r w:rsidRPr="00CB4D4A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3D07" w:rsidRPr="00945916">
        <w:rPr>
          <w:rFonts w:ascii="Times New Roman" w:hAnsi="Times New Roman" w:cs="Times New Roman"/>
          <w:sz w:val="28"/>
          <w:szCs w:val="28"/>
        </w:rPr>
        <w:t xml:space="preserve"> </w:t>
      </w:r>
      <w:r w:rsidR="00731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EB8" w:rsidRDefault="00824EB8" w:rsidP="007C16A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EB8">
        <w:rPr>
          <w:rFonts w:ascii="Times New Roman" w:hAnsi="Times New Roman" w:cs="Times New Roman"/>
          <w:color w:val="000000"/>
          <w:sz w:val="28"/>
          <w:szCs w:val="28"/>
        </w:rPr>
        <w:t>Целями деятельности Учреждения являются социальное обслуживание граждан, признанных нуждающимися в социальном обслуживании в Московской области и их реабил</w:t>
      </w:r>
      <w:bookmarkStart w:id="0" w:name="_GoBack"/>
      <w:bookmarkEnd w:id="0"/>
      <w:r w:rsidRPr="00824EB8">
        <w:rPr>
          <w:rFonts w:ascii="Times New Roman" w:hAnsi="Times New Roman" w:cs="Times New Roman"/>
          <w:color w:val="000000"/>
          <w:sz w:val="28"/>
          <w:szCs w:val="28"/>
        </w:rPr>
        <w:t>итация.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ab/>
        <w:t>Оказание в полустационарной форме социального обслуживания и в форме социального обслуживания на дому социально-бытовых, социально-медицинских,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1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социально-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сихологических,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ab/>
        <w:t>социально 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а также срочных социальных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4EB8" w:rsidRDefault="00824EB8" w:rsidP="00CB4D4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осуществляет свою деятельность на территории Ленинского </w:t>
      </w:r>
      <w:proofErr w:type="spellStart"/>
      <w:r w:rsidR="00305354">
        <w:rPr>
          <w:rFonts w:ascii="Times New Roman" w:hAnsi="Times New Roman" w:cs="Times New Roman"/>
          <w:b/>
          <w:color w:val="000000"/>
          <w:sz w:val="28"/>
          <w:szCs w:val="28"/>
        </w:rPr>
        <w:t>г.о</w:t>
      </w:r>
      <w:proofErr w:type="spellEnd"/>
      <w:r w:rsidR="00305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следующими подразделениями: </w:t>
      </w:r>
    </w:p>
    <w:p w:rsidR="00305354" w:rsidRDefault="00824EB8" w:rsidP="00A3281F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EB8">
        <w:rPr>
          <w:rFonts w:ascii="Times New Roman" w:hAnsi="Times New Roman" w:cs="Times New Roman"/>
          <w:color w:val="000000"/>
          <w:sz w:val="28"/>
          <w:szCs w:val="28"/>
        </w:rPr>
        <w:t>Отделение социальной реабилитации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2 (мощность – 22 человека);</w:t>
      </w:r>
      <w:r w:rsidR="00077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тделение реабилитации для детей-инвалидов и детей с ограниченными возможностями здоровья №</w:t>
      </w:r>
      <w:r w:rsidR="007C1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77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67DD">
        <w:rPr>
          <w:rFonts w:ascii="Times New Roman" w:hAnsi="Times New Roman" w:cs="Times New Roman"/>
          <w:color w:val="000000"/>
          <w:sz w:val="28"/>
          <w:szCs w:val="28"/>
        </w:rPr>
        <w:t>(мощность – 34</w:t>
      </w:r>
      <w:r w:rsidR="0007756C" w:rsidRPr="0007756C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человека)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354" w:rsidRDefault="00305354" w:rsidP="00305354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>тделение срочного социального обслуживания №</w:t>
      </w:r>
      <w:r w:rsidR="007C1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(мощность – 2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человека)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 xml:space="preserve">и доставка лиц старше 65 лет, проживающих в сельской местности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354" w:rsidRDefault="00305354" w:rsidP="00305354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>тделение активного долголетия №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>142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354" w:rsidRPr="00844762" w:rsidRDefault="00305354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</w:t>
      </w: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Ленинский городской округ, г. Видное, ул. Садовая д. 22.</w:t>
      </w: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5354" w:rsidRPr="00844762" w:rsidRDefault="00305354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18.00 ч., Пт. — с 9.00 до 16.45 ч. </w:t>
      </w:r>
    </w:p>
    <w:p w:rsidR="00305354" w:rsidRDefault="00305354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697132" w:rsidRDefault="00697132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697132" w:rsidRDefault="00697132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697132" w:rsidRDefault="00697132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5A" w:rsidRPr="00E5045A" w:rsidRDefault="00E5045A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Действующая медицинская лицензия Л041-01162-50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103AAE" w:rsidRDefault="00E5045A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045A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>
            <wp:extent cx="8667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3D" w:rsidRPr="00844762" w:rsidRDefault="00BE273D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лечебной физкультуре, медицинскому массажу, сестринскому делу, физиотерапии;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физиотерапии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4EB8" w:rsidRPr="00844762" w:rsidRDefault="00824EB8" w:rsidP="0049563A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62" w:rsidRPr="00844762" w:rsidRDefault="007C16AB" w:rsidP="0050779C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C16AB">
        <w:rPr>
          <w:rFonts w:ascii="Times New Roman" w:hAnsi="Times New Roman" w:cs="Times New Roman"/>
          <w:color w:val="000000"/>
          <w:sz w:val="28"/>
          <w:szCs w:val="28"/>
        </w:rPr>
        <w:t>тделение реабилитации для детей-инвалидов и детей с ограниче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нными возможностями здоровья № 3</w:t>
      </w:r>
      <w:r w:rsidR="00F86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2C5" w:rsidRPr="00F862C5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F862C5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F862C5" w:rsidRPr="00F862C5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</w:t>
      </w:r>
      <w:r w:rsidR="00F862C5" w:rsidRPr="00305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Pr="00305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0779C" w:rsidRPr="00844762" w:rsidRDefault="00D44F57" w:rsidP="00844762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располагается</w:t>
      </w:r>
      <w:r w:rsidR="00824EB8" w:rsidRPr="0084476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адресу:</w:t>
      </w:r>
      <w:r w:rsidR="00824EB8"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EB8"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Ленинский городской округ, сельское поселение Развилковское, пос. Развилка, стр. 19;</w:t>
      </w:r>
      <w:r w:rsidR="0050779C"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779C" w:rsidRPr="00844762" w:rsidRDefault="0050779C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17.00 ч., Пт. — с 9.00 до 16.45 ч. </w:t>
      </w:r>
    </w:p>
    <w:p w:rsidR="00824EB8" w:rsidRDefault="0050779C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E5045A" w:rsidRPr="00844762" w:rsidRDefault="00E5045A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5354" w:rsidRPr="00305354" w:rsidRDefault="00824EB8" w:rsidP="0050779C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Специализированное</w:t>
      </w:r>
      <w:r w:rsidR="00697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>отделение</w:t>
      </w:r>
      <w:r w:rsidR="00697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>социально-</w:t>
      </w:r>
      <w:proofErr w:type="gramStart"/>
      <w:r w:rsidRPr="00952D79">
        <w:rPr>
          <w:rFonts w:ascii="Times New Roman" w:hAnsi="Times New Roman" w:cs="Times New Roman"/>
          <w:color w:val="000000"/>
          <w:sz w:val="28"/>
          <w:szCs w:val="28"/>
        </w:rPr>
        <w:t>медицинского  обслуживания</w:t>
      </w:r>
      <w:proofErr w:type="gramEnd"/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на дому граждан пожилого возраста и инвалидов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(мощность – 1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человек)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779C" w:rsidRPr="00BE273D" w:rsidRDefault="00824EB8" w:rsidP="00305354">
      <w:pPr>
        <w:pStyle w:val="a4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отделения социального обслуживания на дому граждан пожилого возраста и инвалидов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388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человек)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</w:t>
      </w:r>
      <w:r w:rsidRPr="00D44F5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Ленинский городской округ, г. Видное, ул. Школьная, д.45.</w:t>
      </w:r>
      <w:r w:rsidR="0050779C" w:rsidRPr="00BE273D">
        <w:rPr>
          <w:b/>
        </w:rPr>
        <w:t xml:space="preserve"> </w:t>
      </w:r>
    </w:p>
    <w:p w:rsidR="0050779C" w:rsidRPr="00D44F57" w:rsidRDefault="0050779C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F57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18.00 ч., Пт. — с 9.00 до 16.45 ч. </w:t>
      </w:r>
    </w:p>
    <w:p w:rsidR="00824EB8" w:rsidRDefault="0050779C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F57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BE273D" w:rsidRPr="00D44F57" w:rsidRDefault="00BE273D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4EB8" w:rsidRDefault="00824EB8" w:rsidP="00824EB8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t>Учреждение осуществляет свою деятельность на территории</w:t>
      </w:r>
      <w:r w:rsidR="00AD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t>г.о</w:t>
      </w:r>
      <w:proofErr w:type="spellEnd"/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AD2E88" w:rsidRPr="00AD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Домодедово </w:t>
      </w:r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t>следующими подразделениями:</w:t>
      </w:r>
    </w:p>
    <w:p w:rsidR="00AD2E88" w:rsidRDefault="00AD2E88" w:rsidP="0050779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color w:val="000000"/>
          <w:sz w:val="28"/>
          <w:szCs w:val="28"/>
        </w:rPr>
        <w:t>Отделение реабилитации для детей-инвалидов и детей с ограниченными возможностями здоровья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(мощность – 2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>, Отделение реабилитации для детей-инвалидов и детей с огранич</w:t>
      </w:r>
      <w:r>
        <w:rPr>
          <w:rFonts w:ascii="Times New Roman" w:hAnsi="Times New Roman" w:cs="Times New Roman"/>
          <w:color w:val="000000"/>
          <w:sz w:val="28"/>
          <w:szCs w:val="28"/>
        </w:rPr>
        <w:t>енными возможностями здоровья № 4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человека)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адресу: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г. Домодедово, ул. Текстильщиков, д. 6а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7ECB" w:rsidRPr="00AA7ECB" w:rsidRDefault="00AA7ECB" w:rsidP="00AA7E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AA7ECB" w:rsidRDefault="00AA7ECB" w:rsidP="00AA7E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</w:p>
    <w:p w:rsidR="00E5045A" w:rsidRPr="00E5045A" w:rsidRDefault="00E5045A" w:rsidP="00AA7E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Действующая медицинская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лицензия  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041-01162-50</w:t>
      </w:r>
      <w:r w:rsidRPr="00AA7EC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E5045A" w:rsidRDefault="00E5045A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7DE50FBF">
            <wp:extent cx="865505" cy="84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79C" w:rsidRDefault="0050779C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73D" w:rsidRDefault="00BE273D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при оказании первичной врачебной медико-санитарной помощи в амбулаторных условиях по: педиатрии; при оказании первичной специализированной медико-санитарной помощи в амбулаторных условиях по: неврологии, психотерапии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273D" w:rsidRDefault="00BE273D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E88" w:rsidRDefault="00AD2E88" w:rsidP="00305354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 социальной реабилитации № 1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>(мощность – 20 человек),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 срочного социального обслуживания №1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305354" w:rsidRPr="00305354">
        <w:t xml:space="preserve"> </w:t>
      </w:r>
      <w:r w:rsidR="00305354" w:rsidRPr="00305354">
        <w:rPr>
          <w:rFonts w:ascii="Times New Roman" w:hAnsi="Times New Roman" w:cs="Times New Roman"/>
          <w:color w:val="000000"/>
          <w:sz w:val="28"/>
          <w:szCs w:val="28"/>
        </w:rPr>
        <w:t>доставка лиц старше 65 лет, проживающих в сельской местности (мощность – 7 человек)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, служба посещений жителей Московской области на дому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>(мощность – 4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человека), </w:t>
      </w:r>
      <w:r w:rsidR="00305354" w:rsidRPr="00305354">
        <w:rPr>
          <w:rFonts w:ascii="Times New Roman" w:hAnsi="Times New Roman" w:cs="Times New Roman"/>
          <w:color w:val="000000"/>
          <w:sz w:val="28"/>
          <w:szCs w:val="28"/>
        </w:rPr>
        <w:t>отделение активного долголетия №1 (мощность – 143 человека)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адресу: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г. Домодедово, ул. Советская, д.</w:t>
      </w:r>
      <w:r w:rsidR="00AA7E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</w:p>
    <w:p w:rsidR="00AA7ECB" w:rsidRPr="00AA7ECB" w:rsidRDefault="00AA7ECB" w:rsidP="00AA7E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AA7ECB" w:rsidRDefault="00AA7ECB" w:rsidP="00AA7E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045A" w:rsidRPr="00E5045A" w:rsidRDefault="00E5045A" w:rsidP="00AA7EC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Действующая медицинская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лицензия  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041-01162-50</w:t>
      </w:r>
      <w:r w:rsidRPr="00AA7EC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E5045A" w:rsidRDefault="00E5045A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779C" w:rsidRDefault="00E5045A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7E87DAB2">
            <wp:extent cx="865505" cy="847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273D" w:rsidRDefault="00BE273D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лечебной физкультуре, сестринскому делу, физиотерапии; при оказании первичной врачебной медико-санитарной помощи в амбулаторных условиях по: терапии. При проведении медицинских осмотров организуются и выполняются следующие работы (услуги) по: медицинским осмотрам (</w:t>
      </w:r>
      <w:proofErr w:type="spellStart"/>
      <w:r w:rsidRPr="00BE273D">
        <w:rPr>
          <w:rFonts w:ascii="Times New Roman" w:hAnsi="Times New Roman" w:cs="Times New Roman"/>
          <w:color w:val="000000"/>
          <w:sz w:val="28"/>
          <w:szCs w:val="28"/>
        </w:rPr>
        <w:t>предсменным</w:t>
      </w:r>
      <w:proofErr w:type="spellEnd"/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73D">
        <w:rPr>
          <w:rFonts w:ascii="Times New Roman" w:hAnsi="Times New Roman" w:cs="Times New Roman"/>
          <w:color w:val="000000"/>
          <w:sz w:val="28"/>
          <w:szCs w:val="28"/>
        </w:rPr>
        <w:t>предрейсовым</w:t>
      </w:r>
      <w:proofErr w:type="spellEnd"/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73D">
        <w:rPr>
          <w:rFonts w:ascii="Times New Roman" w:hAnsi="Times New Roman" w:cs="Times New Roman"/>
          <w:color w:val="000000"/>
          <w:sz w:val="28"/>
          <w:szCs w:val="28"/>
        </w:rPr>
        <w:t>послесменным</w:t>
      </w:r>
      <w:proofErr w:type="spellEnd"/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73D">
        <w:rPr>
          <w:rFonts w:ascii="Times New Roman" w:hAnsi="Times New Roman" w:cs="Times New Roman"/>
          <w:color w:val="000000"/>
          <w:sz w:val="28"/>
          <w:szCs w:val="28"/>
        </w:rPr>
        <w:t>послерейсовым</w:t>
      </w:r>
      <w:proofErr w:type="spellEnd"/>
      <w:r w:rsidRPr="00BE273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273D" w:rsidRDefault="00BE273D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779C" w:rsidRPr="00BE273D" w:rsidRDefault="00AA7ECB" w:rsidP="00AA7ECB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D2E88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 реабилитации для детей-инвалидов и детей с ограниченными возможностями здоровья №5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33 </w:t>
      </w:r>
      <w:proofErr w:type="gramStart"/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человека)  </w:t>
      </w:r>
      <w:r w:rsid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располагается</w:t>
      </w:r>
      <w:proofErr w:type="gramEnd"/>
      <w:r w:rsidR="00AD2E88"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адресу</w:t>
      </w:r>
      <w:r w:rsidR="00AD2E88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D2E88"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г. Домодедово, ул. Академика Туполева, д. 20.</w:t>
      </w:r>
    </w:p>
    <w:p w:rsidR="00AA7ECB" w:rsidRPr="00AA7ECB" w:rsidRDefault="00AA7ECB" w:rsidP="00AA7ECB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E5045A" w:rsidRDefault="00AA7ECB" w:rsidP="00AA7ECB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</w:p>
    <w:p w:rsidR="00AA7ECB" w:rsidRPr="00AD2E88" w:rsidRDefault="00AA7ECB" w:rsidP="00AA7ECB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5A" w:rsidRDefault="00E5045A" w:rsidP="00E5045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Действующая медицинская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лицензия  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041-01162-50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E5045A" w:rsidRPr="00E5045A" w:rsidRDefault="00E5045A" w:rsidP="00E5045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AD2E88" w:rsidRDefault="00E5045A" w:rsidP="00AD2E88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1C792C84">
            <wp:extent cx="865505" cy="847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DC1" w:rsidRDefault="00BE273D" w:rsidP="00CA4DC1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BE273D">
        <w:rPr>
          <w:rFonts w:ascii="Times New Roman" w:hAnsi="Times New Roman" w:cs="Times New Roman"/>
          <w:sz w:val="28"/>
          <w:szCs w:val="28"/>
        </w:rPr>
        <w:lastRenderedPageBreak/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при оказании первичной врачебной медико-санитарной помощи в амбулаторных условиях по: педиатрии; при оказании первичной специализированной медико-санитарной помощи в амбулаторных условиях по: неврологии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ECB" w:rsidRPr="00AA7ECB" w:rsidRDefault="00AA7ECB" w:rsidP="00AA7ECB">
      <w:pPr>
        <w:tabs>
          <w:tab w:val="left" w:pos="39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A7ECB">
        <w:t xml:space="preserve"> </w:t>
      </w:r>
      <w:r w:rsidRPr="00AA7ECB">
        <w:rPr>
          <w:rFonts w:ascii="Times New Roman" w:hAnsi="Times New Roman" w:cs="Times New Roman"/>
          <w:sz w:val="28"/>
          <w:szCs w:val="28"/>
        </w:rPr>
        <w:t>О</w:t>
      </w:r>
      <w:r w:rsidRPr="00AA7ECB">
        <w:rPr>
          <w:rFonts w:ascii="Times New Roman" w:hAnsi="Times New Roman" w:cs="Times New Roman"/>
          <w:sz w:val="28"/>
          <w:szCs w:val="28"/>
        </w:rPr>
        <w:t xml:space="preserve">тделение срочного социального обслуживания №1 (мощность – 3 человека) и доставка лиц старше 65 лет, проживающих в сельской местности (мощность – 7 человек), служба посещений жителей Московской области на дому (мощность – 4 человека), отделение активного долголетия №1 (мощность – 143 человека) </w:t>
      </w:r>
      <w:r w:rsidRPr="00AA7ECB">
        <w:rPr>
          <w:rFonts w:ascii="Times New Roman" w:hAnsi="Times New Roman" w:cs="Times New Roman"/>
          <w:sz w:val="28"/>
          <w:szCs w:val="28"/>
          <w:u w:val="single"/>
        </w:rPr>
        <w:t>расположены по адресу</w:t>
      </w:r>
      <w:r w:rsidRPr="00AA7ECB">
        <w:rPr>
          <w:rFonts w:ascii="Times New Roman" w:hAnsi="Times New Roman" w:cs="Times New Roman"/>
          <w:sz w:val="28"/>
          <w:szCs w:val="28"/>
        </w:rPr>
        <w:t xml:space="preserve">: </w:t>
      </w:r>
      <w:r w:rsidRPr="00AA7ECB">
        <w:rPr>
          <w:rFonts w:ascii="Times New Roman" w:hAnsi="Times New Roman" w:cs="Times New Roman"/>
          <w:b/>
          <w:sz w:val="28"/>
          <w:szCs w:val="28"/>
        </w:rPr>
        <w:t xml:space="preserve">Московская </w:t>
      </w:r>
      <w:proofErr w:type="gramStart"/>
      <w:r w:rsidRPr="00AA7ECB">
        <w:rPr>
          <w:rFonts w:ascii="Times New Roman" w:hAnsi="Times New Roman" w:cs="Times New Roman"/>
          <w:b/>
          <w:sz w:val="28"/>
          <w:szCs w:val="28"/>
        </w:rPr>
        <w:t xml:space="preserve">область,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AA7ECB">
        <w:rPr>
          <w:rFonts w:ascii="Times New Roman" w:hAnsi="Times New Roman" w:cs="Times New Roman"/>
          <w:b/>
          <w:sz w:val="28"/>
          <w:szCs w:val="28"/>
        </w:rPr>
        <w:t xml:space="preserve">г. Домодедово, ул. </w:t>
      </w:r>
      <w:r w:rsidRPr="00AA7ECB">
        <w:rPr>
          <w:rFonts w:ascii="Times New Roman" w:hAnsi="Times New Roman" w:cs="Times New Roman"/>
          <w:b/>
          <w:sz w:val="28"/>
          <w:szCs w:val="28"/>
        </w:rPr>
        <w:t>Талалихина</w:t>
      </w:r>
      <w:r w:rsidRPr="00AA7ECB">
        <w:rPr>
          <w:rFonts w:ascii="Times New Roman" w:hAnsi="Times New Roman" w:cs="Times New Roman"/>
          <w:b/>
          <w:sz w:val="28"/>
          <w:szCs w:val="28"/>
        </w:rPr>
        <w:t>, 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ECB">
        <w:rPr>
          <w:rFonts w:ascii="Times New Roman" w:hAnsi="Times New Roman" w:cs="Times New Roman"/>
          <w:b/>
          <w:sz w:val="28"/>
          <w:szCs w:val="28"/>
        </w:rPr>
        <w:t>8.</w:t>
      </w:r>
    </w:p>
    <w:p w:rsidR="00AA7ECB" w:rsidRPr="00AA7ECB" w:rsidRDefault="00AA7ECB" w:rsidP="00AA7EC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AA7ECB">
        <w:rPr>
          <w:rFonts w:ascii="Times New Roman" w:hAnsi="Times New Roman" w:cs="Times New Roman"/>
          <w:sz w:val="28"/>
          <w:szCs w:val="28"/>
        </w:rPr>
        <w:t>Время работы: Пн.— Чт. с 8.00 до 17.</w:t>
      </w:r>
      <w:r>
        <w:rPr>
          <w:rFonts w:ascii="Times New Roman" w:hAnsi="Times New Roman" w:cs="Times New Roman"/>
          <w:sz w:val="28"/>
          <w:szCs w:val="28"/>
        </w:rPr>
        <w:t>00 ч., Пт. — с 8.00 до 15.45 ч.,</w:t>
      </w:r>
    </w:p>
    <w:p w:rsidR="00AA7ECB" w:rsidRPr="00AA7ECB" w:rsidRDefault="00AA7ECB" w:rsidP="00AA7EC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AA7ECB">
        <w:rPr>
          <w:rFonts w:ascii="Times New Roman" w:hAnsi="Times New Roman" w:cs="Times New Roman"/>
          <w:sz w:val="28"/>
          <w:szCs w:val="28"/>
        </w:rPr>
        <w:t>обед с 12.30 до 13.15 ч.</w:t>
      </w:r>
      <w:r>
        <w:rPr>
          <w:rFonts w:ascii="Times New Roman" w:hAnsi="Times New Roman" w:cs="Times New Roman"/>
          <w:sz w:val="28"/>
          <w:szCs w:val="28"/>
        </w:rPr>
        <w:t>, Сб. и Вс. — выходной.</w:t>
      </w:r>
    </w:p>
    <w:p w:rsidR="00AA7ECB" w:rsidRDefault="00AA7ECB" w:rsidP="00CA4DC1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0368BE" w:rsidRPr="000368BE" w:rsidRDefault="000368BE" w:rsidP="00E5045A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8BE">
        <w:rPr>
          <w:rFonts w:ascii="Times New Roman" w:hAnsi="Times New Roman" w:cs="Times New Roman"/>
          <w:b/>
          <w:sz w:val="28"/>
          <w:szCs w:val="28"/>
          <w:u w:val="single"/>
        </w:rPr>
        <w:t>Используемые инновационные технологии</w:t>
      </w:r>
    </w:p>
    <w:p w:rsidR="000368BE" w:rsidRDefault="000368BE" w:rsidP="00E5045A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8BE">
        <w:rPr>
          <w:rFonts w:ascii="Times New Roman" w:hAnsi="Times New Roman" w:cs="Times New Roman"/>
          <w:b/>
          <w:sz w:val="28"/>
          <w:szCs w:val="28"/>
          <w:u w:val="single"/>
        </w:rPr>
        <w:t>в работе специалистов Центра:</w:t>
      </w:r>
    </w:p>
    <w:p w:rsidR="000768AC" w:rsidRPr="000768AC" w:rsidRDefault="000768AC" w:rsidP="000768AC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0768AC">
        <w:rPr>
          <w:rFonts w:ascii="Times New Roman" w:hAnsi="Times New Roman" w:cs="Times New Roman"/>
          <w:bCs/>
          <w:sz w:val="28"/>
          <w:szCs w:val="28"/>
          <w:u w:val="single"/>
        </w:rPr>
        <w:t>Проект «Ранняя помощь»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0768AC" w:rsidRDefault="000768AC" w:rsidP="000768AC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0768AC">
        <w:rPr>
          <w:rFonts w:ascii="Times New Roman" w:hAnsi="Times New Roman" w:cs="Times New Roman"/>
          <w:sz w:val="28"/>
          <w:szCs w:val="28"/>
        </w:rPr>
        <w:t xml:space="preserve">В ГБУСО МО «КЦСОР «Домодедовский» в рамках проекта «Ранняя помощь» детям </w:t>
      </w:r>
      <w:proofErr w:type="gramStart"/>
      <w:r w:rsidRPr="000768AC">
        <w:rPr>
          <w:rFonts w:ascii="Times New Roman" w:hAnsi="Times New Roman" w:cs="Times New Roman"/>
          <w:sz w:val="28"/>
          <w:szCs w:val="28"/>
        </w:rPr>
        <w:t>инвалидам  и</w:t>
      </w:r>
      <w:proofErr w:type="gramEnd"/>
      <w:r w:rsidRPr="000768AC">
        <w:rPr>
          <w:rFonts w:ascii="Times New Roman" w:hAnsi="Times New Roman" w:cs="Times New Roman"/>
          <w:sz w:val="28"/>
          <w:szCs w:val="28"/>
        </w:rPr>
        <w:t xml:space="preserve"> детям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 в возрасте от 0 до 3-х лет.</w:t>
      </w:r>
    </w:p>
    <w:p w:rsidR="000768AC" w:rsidRPr="000768AC" w:rsidRDefault="000768AC" w:rsidP="000768AC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0768AC">
        <w:rPr>
          <w:rFonts w:ascii="Times New Roman" w:hAnsi="Times New Roman" w:cs="Times New Roman"/>
          <w:sz w:val="28"/>
          <w:szCs w:val="28"/>
          <w:u w:val="single"/>
        </w:rPr>
        <w:t>Проект «</w:t>
      </w:r>
      <w:r>
        <w:rPr>
          <w:rFonts w:ascii="Times New Roman" w:hAnsi="Times New Roman" w:cs="Times New Roman"/>
          <w:sz w:val="28"/>
          <w:szCs w:val="28"/>
          <w:u w:val="single"/>
        </w:rPr>
        <w:t>Мамино время</w:t>
      </w:r>
      <w:r w:rsidRPr="000768A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768AC" w:rsidRDefault="000768AC" w:rsidP="000768AC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0768AC">
        <w:rPr>
          <w:rFonts w:ascii="Times New Roman" w:hAnsi="Times New Roman" w:cs="Times New Roman"/>
          <w:sz w:val="28"/>
          <w:szCs w:val="28"/>
        </w:rPr>
        <w:t>Бесплатные занятия для мам детей с инвалидностью и ОВЗ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68AC">
        <w:rPr>
          <w:rFonts w:ascii="Arial" w:hAnsi="Arial" w:cs="Arial"/>
          <w:color w:val="324158"/>
          <w:sz w:val="27"/>
          <w:szCs w:val="27"/>
        </w:rPr>
        <w:t xml:space="preserve"> </w:t>
      </w:r>
      <w:r w:rsidRPr="000768AC">
        <w:rPr>
          <w:rFonts w:ascii="Times New Roman" w:hAnsi="Times New Roman" w:cs="Times New Roman"/>
          <w:sz w:val="28"/>
          <w:szCs w:val="28"/>
        </w:rPr>
        <w:t>Пока ребенок на сеансе терапии, женщины могут посвятить время развитию, отдых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68AC">
        <w:rPr>
          <w:rFonts w:ascii="Times New Roman" w:hAnsi="Times New Roman" w:cs="Times New Roman"/>
          <w:sz w:val="28"/>
          <w:szCs w:val="28"/>
        </w:rPr>
        <w:t xml:space="preserve">, хобби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768AC">
        <w:rPr>
          <w:rFonts w:ascii="Times New Roman" w:hAnsi="Times New Roman" w:cs="Times New Roman"/>
          <w:sz w:val="28"/>
          <w:szCs w:val="28"/>
        </w:rPr>
        <w:t>общению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8AC" w:rsidRDefault="000768AC" w:rsidP="000768AC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0768AC">
        <w:rPr>
          <w:rFonts w:ascii="Times New Roman" w:hAnsi="Times New Roman" w:cs="Times New Roman"/>
          <w:sz w:val="28"/>
          <w:szCs w:val="28"/>
          <w:u w:val="single"/>
        </w:rPr>
        <w:t>Проект «Школа имиджа»</w:t>
      </w:r>
      <w:r>
        <w:rPr>
          <w:rFonts w:ascii="Times New Roman" w:hAnsi="Times New Roman" w:cs="Times New Roman"/>
          <w:sz w:val="28"/>
          <w:szCs w:val="28"/>
        </w:rPr>
        <w:t xml:space="preserve"> для работников социального обслуживания.</w:t>
      </w:r>
    </w:p>
    <w:p w:rsidR="000368BE" w:rsidRPr="000368BE" w:rsidRDefault="000768AC" w:rsidP="000368BE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0768AC">
        <w:rPr>
          <w:rFonts w:ascii="Times New Roman" w:hAnsi="Times New Roman" w:cs="Times New Roman"/>
          <w:sz w:val="28"/>
          <w:szCs w:val="28"/>
          <w:u w:val="single"/>
        </w:rPr>
        <w:t>Проект «Школа эмоционально-позитивного развития и когнитивной информации (для мам).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8BE">
        <w:rPr>
          <w:rFonts w:ascii="Times New Roman" w:hAnsi="Times New Roman" w:cs="Times New Roman"/>
          <w:sz w:val="28"/>
          <w:szCs w:val="28"/>
          <w:u w:val="single"/>
        </w:rPr>
        <w:t xml:space="preserve">Программа на сенсорное восприятие «В мире эмоций» </w:t>
      </w:r>
    </w:p>
    <w:p w:rsid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Цель данной программы является организация максимально насыщенной сенсорной среды для интенсивного роста в развитии и обучения детей с РАС. Данная программа направлена на совокупность особых внутренних психических состоянии, которые проявляются в субъективных отношениях, переживаниях и в экспрессивно- коммуникативном поведении и оказывают непосредственное влияние на познавательную деятельность и поведение.</w:t>
      </w:r>
    </w:p>
    <w:p w:rsidR="00AA7ECB" w:rsidRPr="000368BE" w:rsidRDefault="00AA7ECB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lastRenderedPageBreak/>
        <w:t>СИНХРО-С</w:t>
      </w:r>
    </w:p>
    <w:p w:rsid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  <w:u w:val="single"/>
        </w:rPr>
        <w:t>Биоакустическая коррекция (БАК)</w:t>
      </w:r>
      <w:r w:rsidRPr="000368BE">
        <w:rPr>
          <w:rFonts w:ascii="Times New Roman" w:hAnsi="Times New Roman" w:cs="Times New Roman"/>
          <w:sz w:val="28"/>
          <w:szCs w:val="28"/>
        </w:rPr>
        <w:t xml:space="preserve"> – это метод сенсорной </w:t>
      </w:r>
      <w:proofErr w:type="spellStart"/>
      <w:r w:rsidRPr="000368BE">
        <w:rPr>
          <w:rFonts w:ascii="Times New Roman" w:hAnsi="Times New Roman" w:cs="Times New Roman"/>
          <w:sz w:val="28"/>
          <w:szCs w:val="28"/>
        </w:rPr>
        <w:t>нейротерапии</w:t>
      </w:r>
      <w:proofErr w:type="spellEnd"/>
      <w:r w:rsidRPr="000368BE">
        <w:rPr>
          <w:rFonts w:ascii="Times New Roman" w:hAnsi="Times New Roman" w:cs="Times New Roman"/>
          <w:sz w:val="28"/>
          <w:szCs w:val="28"/>
        </w:rPr>
        <w:t>, активизирующей механизмы само регуляции организма. Отличительным моментом метода БАК является непроизвольная само регуляция функционального состояния центральной нервной системы, что делает возможным его применение при нарушениях эмоционально-волевой и когнитивной сфер психической деятельности, а также не накладывает ограничения по возрасту пациента. Биоакустическая коррекция, являясь немедикаментозным, не инвазивным методом реабилитации и коррекции, успешно совмещает в себе элементы биологической обратной связи, аудиовизуального воздействия и музыкотерапии, что позволяет существенно активировать естественные процессы само регуляции, и способствует эффективному восстановлению функционального состояния ЦНС.</w:t>
      </w:r>
    </w:p>
    <w:p w:rsidR="000368BE" w:rsidRPr="000368BE" w:rsidRDefault="00797645" w:rsidP="000368B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7645">
        <w:rPr>
          <w:rFonts w:ascii="Times New Roman" w:hAnsi="Times New Roman" w:cs="Times New Roman"/>
          <w:sz w:val="28"/>
          <w:szCs w:val="28"/>
        </w:rPr>
        <w:tab/>
      </w:r>
      <w:r w:rsidR="000368BE" w:rsidRPr="000368BE">
        <w:rPr>
          <w:rFonts w:ascii="Times New Roman" w:hAnsi="Times New Roman" w:cs="Times New Roman"/>
          <w:sz w:val="28"/>
          <w:szCs w:val="28"/>
          <w:u w:val="single"/>
        </w:rPr>
        <w:t>Программа по ручному труду «мой сказочный мир».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эмоционально – положительное отношение к творческой деятельности. У детей дошкольного возраста в процессе ручного труда развиваются, усидчивость, мелкая моторика рук, память, внимание, мышление, воображение, </w:t>
      </w:r>
      <w:proofErr w:type="gramStart"/>
      <w:r w:rsidRPr="000368BE">
        <w:rPr>
          <w:rFonts w:ascii="Times New Roman" w:hAnsi="Times New Roman" w:cs="Times New Roman"/>
          <w:sz w:val="28"/>
          <w:szCs w:val="28"/>
        </w:rPr>
        <w:t>а следовательно</w:t>
      </w:r>
      <w:proofErr w:type="gramEnd"/>
      <w:r w:rsidRPr="000368BE">
        <w:rPr>
          <w:rFonts w:ascii="Times New Roman" w:hAnsi="Times New Roman" w:cs="Times New Roman"/>
          <w:sz w:val="28"/>
          <w:szCs w:val="28"/>
        </w:rPr>
        <w:t xml:space="preserve"> и весь интеллект в целом. Умение работать в </w:t>
      </w:r>
      <w:proofErr w:type="gramStart"/>
      <w:r w:rsidRPr="000368BE">
        <w:rPr>
          <w:rFonts w:ascii="Times New Roman" w:hAnsi="Times New Roman" w:cs="Times New Roman"/>
          <w:sz w:val="28"/>
          <w:szCs w:val="28"/>
        </w:rPr>
        <w:t>техниках  «</w:t>
      </w:r>
      <w:proofErr w:type="gramEnd"/>
      <w:r w:rsidRPr="000368BE">
        <w:rPr>
          <w:rFonts w:ascii="Times New Roman" w:hAnsi="Times New Roman" w:cs="Times New Roman"/>
          <w:sz w:val="28"/>
          <w:szCs w:val="28"/>
        </w:rPr>
        <w:t>У-синь терапия», «Оригами», «</w:t>
      </w:r>
      <w:proofErr w:type="spellStart"/>
      <w:r w:rsidRPr="000368BE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0368BE">
        <w:rPr>
          <w:rFonts w:ascii="Times New Roman" w:hAnsi="Times New Roman" w:cs="Times New Roman"/>
          <w:sz w:val="28"/>
          <w:szCs w:val="28"/>
        </w:rPr>
        <w:t>», «Работа по ткани»  «Мятая бумага», «Режем и мнем», «</w:t>
      </w:r>
      <w:proofErr w:type="spellStart"/>
      <w:r w:rsidRPr="000368BE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0368BE">
        <w:rPr>
          <w:rFonts w:ascii="Times New Roman" w:hAnsi="Times New Roman" w:cs="Times New Roman"/>
          <w:sz w:val="28"/>
          <w:szCs w:val="28"/>
        </w:rPr>
        <w:t>». Этот вид деятельности очень актуален для подготовки детей к школе.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8BE">
        <w:rPr>
          <w:rFonts w:ascii="Times New Roman" w:hAnsi="Times New Roman" w:cs="Times New Roman"/>
          <w:sz w:val="28"/>
          <w:szCs w:val="28"/>
          <w:u w:val="single"/>
        </w:rPr>
        <w:t xml:space="preserve">Интерактивный игровой </w:t>
      </w:r>
      <w:proofErr w:type="gramStart"/>
      <w:r w:rsidRPr="000368BE">
        <w:rPr>
          <w:rFonts w:ascii="Times New Roman" w:hAnsi="Times New Roman" w:cs="Times New Roman"/>
          <w:sz w:val="28"/>
          <w:szCs w:val="28"/>
          <w:u w:val="single"/>
        </w:rPr>
        <w:t>комплекс  "</w:t>
      </w:r>
      <w:proofErr w:type="gramEnd"/>
      <w:r w:rsidRPr="000368BE">
        <w:rPr>
          <w:rFonts w:ascii="Times New Roman" w:hAnsi="Times New Roman" w:cs="Times New Roman"/>
          <w:sz w:val="28"/>
          <w:szCs w:val="28"/>
          <w:u w:val="single"/>
        </w:rPr>
        <w:t>Избушка"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 xml:space="preserve">В современном информационном мире стремительно развиваются цифровые технологии. Применение инновационных технологий способствует улучшению качества реабилитационного процесса, повышает мотивацию детей к получению новых знаний и ускоряет процесс усвоения полученной информации. Применение интерактивного игрового комплекса "Избушка" помогает привлечь внимание детей, активизировать их любознательность и память, реализовать личностный потенциал каждого ребенка, расширить доступ к информационным ресурсам. И самое главное, повысить творческую фантазию и воображение, слуховое и зрительное восприятие детей с ограниченными возможностями.  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8BE">
        <w:rPr>
          <w:rFonts w:ascii="Times New Roman" w:hAnsi="Times New Roman" w:cs="Times New Roman"/>
          <w:sz w:val="28"/>
          <w:szCs w:val="28"/>
          <w:u w:val="single"/>
        </w:rPr>
        <w:t>Развитие правильного речевого дыхания у ребенка-дошкольника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Речевое дыхание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Правильное физиологическое дыхание не есть правильное речевое дыхание. Это связано с тем, что дыхательный аппарат выполняет не только основную физиологическую функцию – осуществление газообмена, но и участвует в образовании звука и голоса. Именно благодаря правильному речевому дыханию мы изменяем громкость речи, делаем ее плавной и выразительной.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  <w:u w:val="single"/>
        </w:rPr>
        <w:lastRenderedPageBreak/>
        <w:t>Использование музыкально-дидактических игр для детей с ограниченными возможностями здоровья</w:t>
      </w: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Музыкальное воспитание является частью системы коррекционно-педагогической реабилитации детей с проблемами в развитии. Музыка является той прочнейшей нитью, которая соединяет ребенка с миром взрослых и вместе с тем позволяет ощутить себя как личность. Музыка используется как лечебный фактор. Терапевтический эффект музыкотерапии – физическое оздоровление за счет развития моторных функций, ловкости рук, тонкости слуха.</w:t>
      </w:r>
    </w:p>
    <w:p w:rsidR="000768AC" w:rsidRDefault="000368BE" w:rsidP="000368B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Реабилитационный эффект – эстетическое воспитание – это развитие чувства ритма, восприятие музыкальных образов, умение пользоваться возможностями голоса, дыхание, выдержки. Музыкальное воспитание может оказать большую помощь в реабилитационной работе. Под влиянием музыки, музыкальных упражнений, игр, правильно подобранных приемов положительно развиваются психические процессы, чище и грамотнее становится речь.</w:t>
      </w:r>
    </w:p>
    <w:p w:rsidR="000368BE" w:rsidRDefault="000368BE" w:rsidP="000368B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8BE" w:rsidRPr="000368BE" w:rsidRDefault="000368BE" w:rsidP="000368B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8BE" w:rsidRPr="000368BE" w:rsidRDefault="000368BE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2D79" w:rsidRPr="00CA4DC1" w:rsidRDefault="00797645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645">
        <w:rPr>
          <w:rFonts w:ascii="Times New Roman" w:hAnsi="Times New Roman" w:cs="Times New Roman"/>
          <w:sz w:val="28"/>
          <w:szCs w:val="28"/>
        </w:rPr>
        <w:tab/>
      </w:r>
      <w:r w:rsidRPr="00797645">
        <w:rPr>
          <w:rFonts w:ascii="Times New Roman" w:hAnsi="Times New Roman" w:cs="Times New Roman"/>
          <w:sz w:val="28"/>
          <w:szCs w:val="28"/>
        </w:rPr>
        <w:tab/>
      </w:r>
    </w:p>
    <w:sectPr w:rsidR="00952D79" w:rsidRPr="00CA4DC1" w:rsidSect="0016545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7C40"/>
    <w:multiLevelType w:val="hybridMultilevel"/>
    <w:tmpl w:val="88C0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41E4E"/>
    <w:multiLevelType w:val="hybridMultilevel"/>
    <w:tmpl w:val="C4EAB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3673E"/>
    <w:multiLevelType w:val="hybridMultilevel"/>
    <w:tmpl w:val="F8D6C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2D1C"/>
    <w:multiLevelType w:val="hybridMultilevel"/>
    <w:tmpl w:val="762E3182"/>
    <w:lvl w:ilvl="0" w:tplc="C33C88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81F6A"/>
    <w:multiLevelType w:val="hybridMultilevel"/>
    <w:tmpl w:val="94F2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A5"/>
    <w:rsid w:val="00014D98"/>
    <w:rsid w:val="00022A79"/>
    <w:rsid w:val="000368BE"/>
    <w:rsid w:val="000768AC"/>
    <w:rsid w:val="0007756C"/>
    <w:rsid w:val="00103AAE"/>
    <w:rsid w:val="00165456"/>
    <w:rsid w:val="00172431"/>
    <w:rsid w:val="001A33C8"/>
    <w:rsid w:val="001A50E9"/>
    <w:rsid w:val="00237256"/>
    <w:rsid w:val="002460F5"/>
    <w:rsid w:val="00300366"/>
    <w:rsid w:val="00305354"/>
    <w:rsid w:val="003A063B"/>
    <w:rsid w:val="003E41A5"/>
    <w:rsid w:val="0049563A"/>
    <w:rsid w:val="004960A7"/>
    <w:rsid w:val="004B4A6D"/>
    <w:rsid w:val="0050779C"/>
    <w:rsid w:val="00532A40"/>
    <w:rsid w:val="00583A02"/>
    <w:rsid w:val="005B2E8D"/>
    <w:rsid w:val="005B7C81"/>
    <w:rsid w:val="006238DE"/>
    <w:rsid w:val="0067046E"/>
    <w:rsid w:val="00697132"/>
    <w:rsid w:val="00731AEC"/>
    <w:rsid w:val="00797645"/>
    <w:rsid w:val="007A67DD"/>
    <w:rsid w:val="007C16AB"/>
    <w:rsid w:val="007C5D4E"/>
    <w:rsid w:val="00824EB8"/>
    <w:rsid w:val="00844762"/>
    <w:rsid w:val="00945916"/>
    <w:rsid w:val="00952D79"/>
    <w:rsid w:val="009802F2"/>
    <w:rsid w:val="00A101C4"/>
    <w:rsid w:val="00A3281F"/>
    <w:rsid w:val="00A672AF"/>
    <w:rsid w:val="00A91C4C"/>
    <w:rsid w:val="00AA7ECB"/>
    <w:rsid w:val="00AD2E88"/>
    <w:rsid w:val="00AF384A"/>
    <w:rsid w:val="00B33D07"/>
    <w:rsid w:val="00BB161D"/>
    <w:rsid w:val="00BC076C"/>
    <w:rsid w:val="00BD40DA"/>
    <w:rsid w:val="00BD57AB"/>
    <w:rsid w:val="00BE128B"/>
    <w:rsid w:val="00BE273D"/>
    <w:rsid w:val="00C85F02"/>
    <w:rsid w:val="00CA4DC1"/>
    <w:rsid w:val="00CB4D4A"/>
    <w:rsid w:val="00D44F57"/>
    <w:rsid w:val="00DE3563"/>
    <w:rsid w:val="00DF177E"/>
    <w:rsid w:val="00E31F17"/>
    <w:rsid w:val="00E5045A"/>
    <w:rsid w:val="00EB34FD"/>
    <w:rsid w:val="00F544EE"/>
    <w:rsid w:val="00F862C5"/>
    <w:rsid w:val="00FA2F4D"/>
    <w:rsid w:val="00FC079D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20596-981F-43D1-9669-BD38A30E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1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40DA"/>
    <w:pPr>
      <w:ind w:left="720"/>
      <w:contextualSpacing/>
    </w:pPr>
  </w:style>
  <w:style w:type="character" w:styleId="a5">
    <w:name w:val="Strong"/>
    <w:basedOn w:val="a0"/>
    <w:uiPriority w:val="22"/>
    <w:qFormat/>
    <w:rsid w:val="004B4A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overa.com/" TargetMode="External"/><Relationship Id="rId5" Type="http://schemas.openxmlformats.org/officeDocument/2006/relationships/hyperlink" Target="mailto:gbuso.domodkcsor@mosre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CSO3</dc:creator>
  <cp:lastModifiedBy>usr</cp:lastModifiedBy>
  <cp:revision>2</cp:revision>
  <dcterms:created xsi:type="dcterms:W3CDTF">2025-07-04T12:52:00Z</dcterms:created>
  <dcterms:modified xsi:type="dcterms:W3CDTF">2025-07-04T12:52:00Z</dcterms:modified>
</cp:coreProperties>
</file>